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齐齐哈尔养护分公司防眩板反光贴采购项目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FYZB-2021-0714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 xml:space="preserve">齐齐哈尔养护分公司 </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201565762"/>
      <w:bookmarkStart w:id="4" w:name="_Toc145806782"/>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1"/>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黑龙江省交投高速公路运营管理有限公司齐齐哈尔养护分公司防眩板反光贴采购项目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FYZB-2021-0714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 防眩板反光贴采购项目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3M钻石级反光贴</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w:t>
      </w:r>
      <w:bookmarkStart w:id="26" w:name="_GoBack"/>
      <w:bookmarkEnd w:id="26"/>
      <w:r>
        <w:rPr>
          <w:rFonts w:hint="eastAsia" w:asciiTheme="majorEastAsia" w:hAnsiTheme="majorEastAsia" w:eastAsiaTheme="majorEastAsia" w:cstheme="majorEastAsia"/>
          <w:color w:val="auto"/>
          <w:sz w:val="24"/>
        </w:rPr>
        <w:t>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4545E7"/>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7B49A4"/>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2021-07-07T02:33:57Z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5C8AF69064AD44CBAA4A7E785D0A393D</vt:lpwstr>
  </property>
</Properties>
</file>